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D7B" w:rsidRDefault="00080D7B" w:rsidP="00081B4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 gwarancji i serwisu gwarancyjnego</w:t>
      </w:r>
      <w:r w:rsidR="003F7F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081B42" w:rsidRDefault="00081B42" w:rsidP="00081B4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C36D8" w:rsidRPr="00B462DB" w:rsidRDefault="009C36D8" w:rsidP="00081B42">
      <w:pPr>
        <w:tabs>
          <w:tab w:val="left" w:pos="4680"/>
        </w:tabs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2DB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</w:p>
    <w:p w:rsidR="009C36D8" w:rsidRPr="009C36D8" w:rsidRDefault="009C36D8" w:rsidP="00081B42">
      <w:pPr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2DB">
        <w:rPr>
          <w:rFonts w:ascii="Times New Roman" w:eastAsia="Times New Roman" w:hAnsi="Times New Roman" w:cs="Times New Roman"/>
          <w:b/>
          <w:sz w:val="24"/>
          <w:szCs w:val="24"/>
        </w:rPr>
        <w:t>Postanowienia Ogólne</w:t>
      </w:r>
    </w:p>
    <w:p w:rsidR="00083C7B" w:rsidRDefault="00080D7B" w:rsidP="00083C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36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Towar</w:t>
      </w:r>
      <w:r w:rsidR="00081B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objęty </w:t>
      </w:r>
      <w:r w:rsidRPr="009C36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gwarancją </w:t>
      </w:r>
      <w:r w:rsidR="00083C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serwisem gwarancyjnym za który odpowiedzialny jest Wykonawca. </w:t>
      </w:r>
    </w:p>
    <w:p w:rsidR="009C36D8" w:rsidRDefault="009C36D8" w:rsidP="00081B4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462DB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081B42" w:rsidRPr="00083C7B" w:rsidRDefault="009C36D8" w:rsidP="00083C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Zakres gwarancji i serwisu gwarancyjnego</w:t>
      </w:r>
    </w:p>
    <w:p w:rsidR="006F7AB3" w:rsidRPr="006F7AB3" w:rsidRDefault="006F7AB3" w:rsidP="00081B42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Gwarancja </w:t>
      </w:r>
      <w:r w:rsidR="009C36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serwis gwarancyjny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obejmuje okres </w:t>
      </w:r>
      <w:r w:rsidR="006E7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36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miesięcy </w:t>
      </w:r>
      <w:r w:rsidR="00083C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liczonych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dnia dostawy </w:t>
      </w:r>
      <w:r w:rsidR="008C113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11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instalacji </w:t>
      </w:r>
      <w:r w:rsidR="00080D7B">
        <w:rPr>
          <w:rFonts w:ascii="Times New Roman" w:eastAsia="Times New Roman" w:hAnsi="Times New Roman" w:cs="Times New Roman"/>
          <w:sz w:val="24"/>
          <w:szCs w:val="24"/>
          <w:lang w:eastAsia="pl-PL"/>
        </w:rPr>
        <w:t>towaru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C36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="008C11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Zamawiającego.</w:t>
      </w:r>
    </w:p>
    <w:p w:rsidR="00083C7B" w:rsidRDefault="006F7AB3" w:rsidP="00083C7B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Gwarancja obejmuje:</w:t>
      </w:r>
    </w:p>
    <w:p w:rsidR="00083C7B" w:rsidRPr="00083C7B" w:rsidRDefault="00083C7B" w:rsidP="00083C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wymianę towaru,</w:t>
      </w:r>
    </w:p>
    <w:p w:rsidR="006F7AB3" w:rsidRDefault="006F7AB3" w:rsidP="00081B42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>części zamienne,</w:t>
      </w:r>
    </w:p>
    <w:p w:rsidR="006F7AB3" w:rsidRPr="006F7AB3" w:rsidRDefault="006F7AB3" w:rsidP="00081B42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koszty dojazdu serwisu,</w:t>
      </w:r>
    </w:p>
    <w:p w:rsidR="009C36D8" w:rsidRDefault="006F7AB3" w:rsidP="00081B42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>pracę serwisu.</w:t>
      </w:r>
    </w:p>
    <w:p w:rsidR="00081B42" w:rsidRDefault="006F7AB3" w:rsidP="00081B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36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nie ponosi żadnych dodatkowych opłat związanych z </w:t>
      </w:r>
      <w:r w:rsidR="00083C7B">
        <w:rPr>
          <w:rFonts w:ascii="Times New Roman" w:eastAsia="Times New Roman" w:hAnsi="Times New Roman" w:cs="Times New Roman"/>
          <w:sz w:val="24"/>
          <w:szCs w:val="24"/>
          <w:lang w:eastAsia="pl-PL"/>
        </w:rPr>
        <w:t>wymianą</w:t>
      </w:r>
      <w:r w:rsidR="004B07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9C36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naprawą </w:t>
      </w:r>
      <w:r w:rsidR="004B07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serwisem </w:t>
      </w:r>
      <w:r w:rsidR="00F320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towaru </w:t>
      </w:r>
      <w:r w:rsidRPr="009C36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okresie </w:t>
      </w:r>
      <w:r w:rsidR="004B0741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obowiązywania umowy.</w:t>
      </w:r>
    </w:p>
    <w:p w:rsidR="00081B42" w:rsidRDefault="006F7AB3" w:rsidP="00081B42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W cenę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określoną w </w:t>
      </w:r>
      <w:r w:rsidR="00081B42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1 umowy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wliczone są przeglądy serwisowe</w:t>
      </w:r>
      <w:r w:rsidR="003333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 będą przeprowadzane raz do roku. </w:t>
      </w:r>
    </w:p>
    <w:p w:rsidR="00081B42" w:rsidRDefault="006F7AB3" w:rsidP="00081B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przegląd serwisowy będzie potwierdzony wpisem do książki przeglądów/serwisowej </w:t>
      </w:r>
      <w:r w:rsidR="00083C7B">
        <w:rPr>
          <w:rFonts w:ascii="Times New Roman" w:eastAsia="Times New Roman" w:hAnsi="Times New Roman" w:cs="Times New Roman"/>
          <w:sz w:val="24"/>
          <w:szCs w:val="24"/>
          <w:lang w:eastAsia="pl-PL"/>
        </w:rPr>
        <w:t>towaru</w:t>
      </w:r>
      <w:r w:rsidR="008749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protokołem serwisowym</w:t>
      </w:r>
      <w:bookmarkStart w:id="0" w:name="_GoBack"/>
      <w:bookmarkEnd w:id="0"/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Harmonogram przeglądów zostanie przekazany </w:t>
      </w:r>
      <w:r w:rsidR="0092436E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Zamawiającemu 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przy instalacji sprzętu.</w:t>
      </w:r>
    </w:p>
    <w:p w:rsidR="00DE40BD" w:rsidRDefault="00083C7B" w:rsidP="00083C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Gwarancja i s</w:t>
      </w:r>
      <w:r w:rsidR="006F7AB3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erwis</w:t>
      </w:r>
      <w:r w:rsid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gwarancyjny</w:t>
      </w:r>
      <w:r w:rsidR="006F7AB3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realizowane są</w:t>
      </w:r>
      <w:r w:rsidR="006F7AB3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siedzibie Zamawiającego.</w:t>
      </w:r>
    </w:p>
    <w:p w:rsidR="00DE40BD" w:rsidRDefault="006F7AB3" w:rsidP="00083C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Czas na naprawę lub wymianę </w:t>
      </w:r>
      <w:r w:rsidR="00083C7B">
        <w:rPr>
          <w:rFonts w:ascii="Times New Roman" w:eastAsia="Times New Roman" w:hAnsi="Times New Roman" w:cs="Times New Roman"/>
          <w:sz w:val="24"/>
          <w:szCs w:val="24"/>
          <w:lang w:eastAsia="pl-PL"/>
        </w:rPr>
        <w:t>towaru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wynosi do 14 dni roboczych </w:t>
      </w:r>
      <w:r w:rsidR="008D59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liczonych od dnia 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zgłoszenia</w:t>
      </w:r>
      <w:r w:rsidR="004B0741">
        <w:rPr>
          <w:rFonts w:ascii="Times New Roman" w:eastAsia="Times New Roman" w:hAnsi="Times New Roman" w:cs="Times New Roman"/>
          <w:sz w:val="24"/>
          <w:szCs w:val="24"/>
          <w:lang w:eastAsia="pl-PL"/>
        </w:rPr>
        <w:t>. Z</w:t>
      </w:r>
      <w:r w:rsidR="001F6A00">
        <w:rPr>
          <w:rFonts w:ascii="Times New Roman" w:eastAsia="Times New Roman" w:hAnsi="Times New Roman" w:cs="Times New Roman"/>
          <w:sz w:val="24"/>
          <w:szCs w:val="24"/>
          <w:lang w:eastAsia="pl-PL"/>
        </w:rPr>
        <w:t>a zgodą Zamawiającego może zostać wydłużony</w:t>
      </w:r>
      <w:r w:rsidR="009C36D8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92436E" w:rsidRPr="00081B42" w:rsidRDefault="009C36D8" w:rsidP="00083C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Zgłoszeń należy dokonywać na adres korespondencyjny Wykonawcy- pocztą tradycyjną, telefonicznie lub poprzez e-mail.</w:t>
      </w:r>
    </w:p>
    <w:p w:rsidR="00081B42" w:rsidRPr="00081B42" w:rsidRDefault="00081B42" w:rsidP="00081B4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081B42" w:rsidRDefault="00081B42" w:rsidP="00081B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7A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Wyłączenia z gwarancji</w:t>
      </w:r>
    </w:p>
    <w:p w:rsidR="006F7AB3" w:rsidRPr="00081B42" w:rsidRDefault="006F7AB3" w:rsidP="00081B42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Gwarancja nie obejmuje uszkodzeń wynikających z:</w:t>
      </w:r>
    </w:p>
    <w:p w:rsidR="006F7AB3" w:rsidRPr="00081B42" w:rsidRDefault="006F7AB3" w:rsidP="00081B42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ingerencji </w:t>
      </w:r>
      <w:r w:rsidR="0092436E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92436E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92436E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nieautoryzowan</w:t>
      </w:r>
      <w:r w:rsidR="0092436E"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081B4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F7AB3" w:rsidRPr="00AA21C9" w:rsidRDefault="006F7AB3" w:rsidP="00081B42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7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uszkodzeń mechanicznych spowodowanych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niewłaściwym użytkowaniem sprzętu</w:t>
      </w:r>
      <w:r w:rsidR="009243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(niezgodnym z jego przeznaczeniem).</w:t>
      </w:r>
    </w:p>
    <w:sectPr w:rsidR="006F7AB3" w:rsidRPr="00AA2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7094A"/>
    <w:multiLevelType w:val="hybridMultilevel"/>
    <w:tmpl w:val="BF0A8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762C5"/>
    <w:multiLevelType w:val="hybridMultilevel"/>
    <w:tmpl w:val="9E4EC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424E0"/>
    <w:multiLevelType w:val="multilevel"/>
    <w:tmpl w:val="CAE09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B3"/>
    <w:rsid w:val="00080D7B"/>
    <w:rsid w:val="00081B42"/>
    <w:rsid w:val="00083C7B"/>
    <w:rsid w:val="00090991"/>
    <w:rsid w:val="001B34E7"/>
    <w:rsid w:val="001F6A00"/>
    <w:rsid w:val="00213942"/>
    <w:rsid w:val="00333340"/>
    <w:rsid w:val="003D1681"/>
    <w:rsid w:val="003F7F70"/>
    <w:rsid w:val="004B0741"/>
    <w:rsid w:val="00671530"/>
    <w:rsid w:val="006E739A"/>
    <w:rsid w:val="006F7AB3"/>
    <w:rsid w:val="008749A0"/>
    <w:rsid w:val="008C1131"/>
    <w:rsid w:val="008D59E8"/>
    <w:rsid w:val="0092436E"/>
    <w:rsid w:val="009C36D8"/>
    <w:rsid w:val="00AA21C9"/>
    <w:rsid w:val="00B34525"/>
    <w:rsid w:val="00B64A56"/>
    <w:rsid w:val="00CA69AA"/>
    <w:rsid w:val="00D06443"/>
    <w:rsid w:val="00D67105"/>
    <w:rsid w:val="00DE40BD"/>
    <w:rsid w:val="00F3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DEFE"/>
  <w15:chartTrackingRefBased/>
  <w15:docId w15:val="{2B1B5DCF-AE1F-433F-94AD-D909C95C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F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F7AB3"/>
    <w:rPr>
      <w:b/>
      <w:bCs/>
    </w:rPr>
  </w:style>
  <w:style w:type="paragraph" w:styleId="Akapitzlist">
    <w:name w:val="List Paragraph"/>
    <w:basedOn w:val="Normalny"/>
    <w:uiPriority w:val="34"/>
    <w:qFormat/>
    <w:rsid w:val="009C3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Wyzsza Szkola Policji w Szczytnie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Trzciński</dc:creator>
  <cp:keywords/>
  <dc:description/>
  <cp:lastModifiedBy>Wojciech Trzciński</cp:lastModifiedBy>
  <cp:revision>3</cp:revision>
  <dcterms:created xsi:type="dcterms:W3CDTF">2026-04-23T10:17:00Z</dcterms:created>
  <dcterms:modified xsi:type="dcterms:W3CDTF">2026-04-23T10:26:00Z</dcterms:modified>
</cp:coreProperties>
</file>